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E44" w:rsidRDefault="00C20E44" w:rsidP="003F5F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15A8">
        <w:rPr>
          <w:rFonts w:ascii="Calibri" w:hAnsi="Calibri"/>
          <w:noProof/>
          <w:lang w:eastAsia="cs-CZ"/>
        </w:rPr>
        <w:drawing>
          <wp:inline distT="0" distB="0" distL="0" distR="0" wp14:anchorId="5407F9EF" wp14:editId="2F44C491">
            <wp:extent cx="1799590" cy="46291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6C6" w:rsidRDefault="006476C6" w:rsidP="003F5F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0E44" w:rsidRDefault="00C20E44" w:rsidP="003F5F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1620" w:rsidRPr="006476C6" w:rsidRDefault="00371620" w:rsidP="002E658B">
      <w:pPr>
        <w:spacing w:after="0" w:line="240" w:lineRule="auto"/>
        <w:jc w:val="center"/>
        <w:rPr>
          <w:rFonts w:ascii="Calibri" w:hAnsi="Calibri"/>
          <w:b/>
          <w:color w:val="404040"/>
          <w:sz w:val="32"/>
          <w:szCs w:val="28"/>
        </w:rPr>
      </w:pPr>
      <w:r w:rsidRPr="006476C6">
        <w:rPr>
          <w:rFonts w:ascii="Calibri" w:hAnsi="Calibri"/>
          <w:b/>
          <w:color w:val="404040"/>
          <w:sz w:val="32"/>
          <w:szCs w:val="28"/>
        </w:rPr>
        <w:t>Ing. Dana Drábová, Ph</w:t>
      </w:r>
      <w:r w:rsidR="00306AF9">
        <w:rPr>
          <w:rFonts w:ascii="Calibri" w:hAnsi="Calibri"/>
          <w:b/>
          <w:color w:val="404040"/>
          <w:sz w:val="32"/>
          <w:szCs w:val="28"/>
        </w:rPr>
        <w:t>.</w:t>
      </w:r>
      <w:r w:rsidRPr="006476C6">
        <w:rPr>
          <w:rFonts w:ascii="Calibri" w:hAnsi="Calibri"/>
          <w:b/>
          <w:color w:val="404040"/>
          <w:sz w:val="32"/>
          <w:szCs w:val="28"/>
        </w:rPr>
        <w:t>D.</w:t>
      </w:r>
    </w:p>
    <w:p w:rsidR="003F5FFA" w:rsidRPr="006476C6" w:rsidRDefault="00371620" w:rsidP="003716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6476C6">
        <w:rPr>
          <w:rFonts w:ascii="Calibri" w:hAnsi="Calibri"/>
          <w:bCs/>
          <w:color w:val="404040"/>
          <w:sz w:val="24"/>
        </w:rPr>
        <w:t>předsedkyně</w:t>
      </w:r>
    </w:p>
    <w:p w:rsidR="00D42D50" w:rsidRPr="006476C6" w:rsidRDefault="00D42D50" w:rsidP="003F5FFA">
      <w:pPr>
        <w:jc w:val="center"/>
        <w:rPr>
          <w:b/>
          <w:bCs/>
          <w:sz w:val="24"/>
          <w:u w:val="single"/>
        </w:rPr>
      </w:pPr>
    </w:p>
    <w:p w:rsidR="00B461CE" w:rsidRPr="006476C6" w:rsidRDefault="00B461CE" w:rsidP="00D80EE2">
      <w:pPr>
        <w:jc w:val="both"/>
        <w:rPr>
          <w:bCs/>
          <w:sz w:val="24"/>
        </w:rPr>
      </w:pPr>
    </w:p>
    <w:p w:rsidR="009C0DEF" w:rsidRDefault="00523742" w:rsidP="009C0DEF">
      <w:pPr>
        <w:pStyle w:val="SUJBnormlnbezmezer"/>
        <w:spacing w:after="0" w:line="276" w:lineRule="auto"/>
      </w:pPr>
      <w:r>
        <w:t xml:space="preserve">V Praze dne </w:t>
      </w:r>
      <w:r w:rsidRPr="00732418">
        <w:t>2</w:t>
      </w:r>
      <w:r w:rsidR="00732418" w:rsidRPr="00732418">
        <w:t>9</w:t>
      </w:r>
      <w:r w:rsidRPr="00732418">
        <w:t xml:space="preserve">. </w:t>
      </w:r>
      <w:r w:rsidR="00732418" w:rsidRPr="00732418">
        <w:t>4</w:t>
      </w:r>
      <w:r w:rsidRPr="00732418">
        <w:t>. 2025</w:t>
      </w:r>
    </w:p>
    <w:p w:rsidR="00290DA3" w:rsidRDefault="009C0DEF" w:rsidP="009C0DEF">
      <w:pPr>
        <w:pStyle w:val="SUJBnormlnbezmezer"/>
        <w:spacing w:before="0" w:after="0" w:line="276" w:lineRule="auto"/>
      </w:pPr>
      <w:r>
        <w:t xml:space="preserve">Č. j.: </w:t>
      </w:r>
      <w:r w:rsidRPr="009C0DEF">
        <w:t>SÚJB/PrO/</w:t>
      </w:r>
      <w:bookmarkStart w:id="0" w:name="_GoBack"/>
      <w:bookmarkEnd w:id="0"/>
      <w:r w:rsidR="00732418" w:rsidRPr="00732418">
        <w:t>13053/2025</w:t>
      </w:r>
    </w:p>
    <w:p w:rsidR="00290DA3" w:rsidRDefault="00290DA3" w:rsidP="00EF1EDD">
      <w:pPr>
        <w:pStyle w:val="SUJBnormlnbezmezer"/>
        <w:spacing w:before="0" w:after="0" w:line="276" w:lineRule="auto"/>
        <w:rPr>
          <w:b/>
        </w:rPr>
      </w:pPr>
    </w:p>
    <w:p w:rsidR="00EF1EDD" w:rsidRPr="00290DA3" w:rsidRDefault="00EF1EDD" w:rsidP="00EF1EDD">
      <w:pPr>
        <w:pStyle w:val="SUJBnormlnbezmezer"/>
        <w:spacing w:before="0" w:after="0" w:line="276" w:lineRule="auto"/>
        <w:rPr>
          <w:b/>
        </w:rPr>
      </w:pPr>
    </w:p>
    <w:p w:rsidR="00870D79" w:rsidRPr="00870D79" w:rsidRDefault="00870D79" w:rsidP="00EF1EDD">
      <w:pPr>
        <w:spacing w:after="0" w:line="276" w:lineRule="auto"/>
        <w:jc w:val="both"/>
        <w:rPr>
          <w:rFonts w:ascii="Calibri" w:eastAsia="Times New Roman" w:hAnsi="Calibri" w:cs="Calibri"/>
        </w:rPr>
      </w:pPr>
    </w:p>
    <w:p w:rsidR="009C0DEF" w:rsidRPr="009C0DEF" w:rsidRDefault="009C0DEF" w:rsidP="009C0DEF">
      <w:pPr>
        <w:spacing w:after="0" w:line="276" w:lineRule="auto"/>
        <w:jc w:val="both"/>
        <w:rPr>
          <w:rFonts w:ascii="Calibri" w:eastAsia="Times New Roman" w:hAnsi="Calibri" w:cs="Calibri"/>
        </w:rPr>
      </w:pPr>
      <w:r w:rsidRPr="009C0DEF">
        <w:rPr>
          <w:rFonts w:ascii="Calibri" w:eastAsia="Times New Roman" w:hAnsi="Calibri" w:cs="Calibri"/>
        </w:rPr>
        <w:t>Vážená paní, vážený pane,</w:t>
      </w:r>
    </w:p>
    <w:p w:rsidR="009C0DEF" w:rsidRPr="009C0DEF" w:rsidRDefault="009C0DEF" w:rsidP="009C0DEF">
      <w:pPr>
        <w:spacing w:after="0" w:line="276" w:lineRule="auto"/>
        <w:ind w:firstLine="360"/>
        <w:jc w:val="both"/>
        <w:rPr>
          <w:rFonts w:ascii="Calibri" w:eastAsia="Times New Roman" w:hAnsi="Calibri" w:cs="Calibri"/>
        </w:rPr>
      </w:pPr>
    </w:p>
    <w:p w:rsidR="009C0DEF" w:rsidRPr="009C0DEF" w:rsidRDefault="009C0DEF" w:rsidP="009C0DEF">
      <w:pPr>
        <w:spacing w:after="0" w:line="276" w:lineRule="auto"/>
        <w:ind w:firstLine="360"/>
        <w:jc w:val="both"/>
        <w:rPr>
          <w:rFonts w:ascii="Calibri" w:eastAsia="Times New Roman" w:hAnsi="Calibri" w:cs="Calibri"/>
        </w:rPr>
      </w:pPr>
    </w:p>
    <w:p w:rsidR="009C0DEF" w:rsidRPr="009C0DEF" w:rsidRDefault="009C0DEF" w:rsidP="009C0DEF">
      <w:pPr>
        <w:spacing w:after="0" w:line="276" w:lineRule="auto"/>
        <w:ind w:firstLine="360"/>
        <w:jc w:val="both"/>
        <w:rPr>
          <w:rFonts w:ascii="Calibri" w:eastAsia="Times New Roman" w:hAnsi="Calibri" w:cs="Calibri"/>
        </w:rPr>
      </w:pPr>
    </w:p>
    <w:p w:rsidR="009C0DEF" w:rsidRDefault="009C0DEF" w:rsidP="009C0DEF">
      <w:pPr>
        <w:spacing w:after="0" w:line="276" w:lineRule="auto"/>
        <w:ind w:firstLine="360"/>
        <w:jc w:val="both"/>
        <w:rPr>
          <w:rFonts w:ascii="Calibri" w:eastAsia="Times New Roman" w:hAnsi="Calibri" w:cs="Calibri"/>
        </w:rPr>
      </w:pPr>
      <w:r w:rsidRPr="009C0DEF">
        <w:rPr>
          <w:rFonts w:ascii="Calibri" w:eastAsia="Times New Roman" w:hAnsi="Calibri" w:cs="Calibri"/>
        </w:rPr>
        <w:t>v rámci připomínkového řízení byl do elektronické knihovny Úřadu vlády ČR (</w:t>
      </w:r>
      <w:proofErr w:type="spellStart"/>
      <w:r w:rsidRPr="009C0DEF">
        <w:rPr>
          <w:rFonts w:ascii="Calibri" w:eastAsia="Times New Roman" w:hAnsi="Calibri" w:cs="Calibri"/>
        </w:rPr>
        <w:t>eKLEP</w:t>
      </w:r>
      <w:proofErr w:type="spellEnd"/>
      <w:r w:rsidRPr="009C0DEF">
        <w:rPr>
          <w:rFonts w:ascii="Calibri" w:eastAsia="Times New Roman" w:hAnsi="Calibri" w:cs="Calibri"/>
        </w:rPr>
        <w:t>) vložen materiál „</w:t>
      </w:r>
      <w:r w:rsidRPr="009C0DEF">
        <w:rPr>
          <w:rFonts w:ascii="Calibri" w:eastAsia="Times New Roman" w:hAnsi="Calibri" w:cs="Calibri"/>
          <w:b/>
        </w:rPr>
        <w:t>Návrh vyhlášk</w:t>
      </w:r>
      <w:r w:rsidR="00523742">
        <w:rPr>
          <w:rFonts w:ascii="Calibri" w:eastAsia="Times New Roman" w:hAnsi="Calibri" w:cs="Calibri"/>
          <w:b/>
        </w:rPr>
        <w:t>y</w:t>
      </w:r>
      <w:r w:rsidR="005C70D1">
        <w:rPr>
          <w:rFonts w:ascii="Calibri" w:eastAsia="Times New Roman" w:hAnsi="Calibri" w:cs="Calibri"/>
          <w:b/>
        </w:rPr>
        <w:t>, kterou se mění vyhláška č. 361</w:t>
      </w:r>
      <w:r w:rsidRPr="009C0DEF">
        <w:rPr>
          <w:rFonts w:ascii="Calibri" w:eastAsia="Times New Roman" w:hAnsi="Calibri" w:cs="Calibri"/>
          <w:b/>
        </w:rPr>
        <w:t xml:space="preserve">/2016 Sb., </w:t>
      </w:r>
      <w:r w:rsidR="005C70D1" w:rsidRPr="005C70D1">
        <w:rPr>
          <w:rFonts w:ascii="Calibri" w:eastAsia="Times New Roman" w:hAnsi="Calibri" w:cs="Calibri"/>
          <w:b/>
        </w:rPr>
        <w:t>o zabezpečení jaderného zařízení a jaderného materiálu</w:t>
      </w:r>
      <w:r w:rsidRPr="009C0DEF">
        <w:rPr>
          <w:rFonts w:ascii="Calibri" w:eastAsia="Times New Roman" w:hAnsi="Calibri" w:cs="Calibri"/>
        </w:rPr>
        <w:t>“.</w:t>
      </w:r>
    </w:p>
    <w:p w:rsidR="009C0DEF" w:rsidRPr="009C0DEF" w:rsidRDefault="009C0DEF" w:rsidP="009C0DEF">
      <w:pPr>
        <w:spacing w:after="0" w:line="276" w:lineRule="auto"/>
        <w:ind w:firstLine="360"/>
        <w:jc w:val="both"/>
        <w:rPr>
          <w:rFonts w:ascii="Calibri" w:eastAsia="Times New Roman" w:hAnsi="Calibri" w:cs="Calibri"/>
        </w:rPr>
      </w:pPr>
      <w:r w:rsidRPr="009C0DEF">
        <w:rPr>
          <w:rFonts w:ascii="Calibri" w:eastAsia="Times New Roman" w:hAnsi="Calibri" w:cs="Calibri"/>
        </w:rPr>
        <w:t xml:space="preserve">Dovoluji si Vás požádat o sdělení Vašich připomínek </w:t>
      </w:r>
      <w:r w:rsidRPr="009C0DEF">
        <w:rPr>
          <w:rFonts w:ascii="Calibri" w:eastAsia="Times New Roman" w:hAnsi="Calibri" w:cs="Calibri"/>
          <w:b/>
        </w:rPr>
        <w:t>do 15 pracovních dnů</w:t>
      </w:r>
      <w:r w:rsidRPr="009C0DEF">
        <w:rPr>
          <w:rFonts w:ascii="Calibri" w:eastAsia="Times New Roman" w:hAnsi="Calibri" w:cs="Calibri"/>
        </w:rPr>
        <w:t xml:space="preserve">, a to i elektronickou formou na e-mailovou adresu </w:t>
      </w:r>
      <w:hyperlink r:id="rId9" w:history="1">
        <w:r w:rsidR="00523742" w:rsidRPr="00E050A3">
          <w:rPr>
            <w:rStyle w:val="Hypertextovodkaz"/>
            <w:rFonts w:ascii="Calibri" w:eastAsia="Times New Roman" w:hAnsi="Calibri" w:cs="Calibri"/>
          </w:rPr>
          <w:t>eduard.kloboucek@sujb.gov.cz</w:t>
        </w:r>
      </w:hyperlink>
      <w:r>
        <w:rPr>
          <w:rFonts w:ascii="Calibri" w:eastAsia="Times New Roman" w:hAnsi="Calibri" w:cs="Calibri"/>
        </w:rPr>
        <w:t xml:space="preserve">. </w:t>
      </w:r>
      <w:r w:rsidRPr="009C0DEF">
        <w:rPr>
          <w:rFonts w:ascii="Calibri" w:eastAsia="Times New Roman" w:hAnsi="Calibri" w:cs="Calibri"/>
        </w:rPr>
        <w:t>Zároveň žádám o sdělení jména a kontaktních údajů pracovníka, který je oprávněn vypořádat Vámi uplatněné připomínky.</w:t>
      </w:r>
    </w:p>
    <w:p w:rsidR="009C0DEF" w:rsidRPr="009C0DEF" w:rsidRDefault="009C0DEF" w:rsidP="009C0DEF">
      <w:pPr>
        <w:spacing w:after="0" w:line="276" w:lineRule="auto"/>
        <w:ind w:firstLine="360"/>
        <w:jc w:val="both"/>
        <w:rPr>
          <w:rFonts w:ascii="Calibri" w:eastAsia="Times New Roman" w:hAnsi="Calibri" w:cs="Calibri"/>
        </w:rPr>
      </w:pPr>
      <w:r w:rsidRPr="009C0DEF">
        <w:rPr>
          <w:rFonts w:ascii="Calibri" w:eastAsia="Times New Roman" w:hAnsi="Calibri" w:cs="Calibri"/>
        </w:rPr>
        <w:t>Pokud neobdržím Vaše vyjádření v uvedené lhůtě, budu mít za to, že k danému materiálu nemáte připomínky.</w:t>
      </w:r>
    </w:p>
    <w:p w:rsidR="009C0DEF" w:rsidRPr="009C0DEF" w:rsidRDefault="009C0DEF" w:rsidP="009C0DEF">
      <w:pPr>
        <w:spacing w:after="0" w:line="276" w:lineRule="auto"/>
        <w:ind w:firstLine="360"/>
        <w:jc w:val="both"/>
        <w:rPr>
          <w:rFonts w:ascii="Calibri" w:eastAsia="Times New Roman" w:hAnsi="Calibri" w:cs="Calibri"/>
        </w:rPr>
      </w:pPr>
    </w:p>
    <w:p w:rsidR="009C0DEF" w:rsidRPr="009C0DEF" w:rsidRDefault="009C0DEF" w:rsidP="009C0DEF">
      <w:pPr>
        <w:spacing w:after="0" w:line="276" w:lineRule="auto"/>
        <w:ind w:firstLine="360"/>
        <w:jc w:val="both"/>
        <w:rPr>
          <w:rFonts w:ascii="Calibri" w:eastAsia="Times New Roman" w:hAnsi="Calibri" w:cs="Calibri"/>
        </w:rPr>
      </w:pPr>
    </w:p>
    <w:p w:rsidR="009C0DEF" w:rsidRPr="009C0DEF" w:rsidRDefault="009C0DEF" w:rsidP="009C0DEF">
      <w:pPr>
        <w:spacing w:after="0" w:line="276" w:lineRule="auto"/>
        <w:jc w:val="both"/>
        <w:rPr>
          <w:rFonts w:ascii="Calibri" w:eastAsia="Times New Roman" w:hAnsi="Calibri" w:cs="Calibri"/>
        </w:rPr>
      </w:pPr>
    </w:p>
    <w:p w:rsidR="009C0DEF" w:rsidRPr="009C0DEF" w:rsidRDefault="009C0DEF" w:rsidP="009C0DEF">
      <w:pPr>
        <w:spacing w:after="0" w:line="276" w:lineRule="auto"/>
        <w:ind w:firstLine="360"/>
        <w:jc w:val="both"/>
        <w:rPr>
          <w:rFonts w:ascii="Calibri" w:eastAsia="Times New Roman" w:hAnsi="Calibri" w:cs="Calibri"/>
        </w:rPr>
      </w:pPr>
      <w:r w:rsidRPr="009C0DEF">
        <w:rPr>
          <w:rFonts w:ascii="Calibri" w:eastAsia="Times New Roman" w:hAnsi="Calibri" w:cs="Calibri"/>
        </w:rPr>
        <w:t>S pozdravem</w:t>
      </w:r>
    </w:p>
    <w:p w:rsidR="009C0DEF" w:rsidRPr="009C0DEF" w:rsidRDefault="009C0DEF" w:rsidP="009C0DEF">
      <w:pPr>
        <w:spacing w:after="0" w:line="276" w:lineRule="auto"/>
        <w:ind w:firstLine="360"/>
        <w:jc w:val="both"/>
        <w:rPr>
          <w:rFonts w:ascii="Calibri" w:eastAsia="Times New Roman" w:hAnsi="Calibri" w:cs="Calibri"/>
        </w:rPr>
      </w:pPr>
    </w:p>
    <w:p w:rsidR="00924084" w:rsidRPr="00EF1EDD" w:rsidRDefault="00924084" w:rsidP="00EF1EDD">
      <w:pPr>
        <w:pStyle w:val="SUJBnormlnadrestreg"/>
        <w:spacing w:before="0" w:after="0" w:line="276" w:lineRule="auto"/>
        <w:ind w:left="0" w:firstLine="0"/>
        <w:rPr>
          <w:rFonts w:asciiTheme="minorHAnsi" w:hAnsiTheme="minorHAnsi" w:cstheme="minorHAnsi"/>
        </w:rPr>
      </w:pPr>
    </w:p>
    <w:sectPr w:rsidR="00924084" w:rsidRPr="00EF1EDD" w:rsidSect="00165F1F">
      <w:headerReference w:type="default" r:id="rId10"/>
      <w:footerReference w:type="default" r:id="rId11"/>
      <w:footerReference w:type="first" r:id="rId12"/>
      <w:pgSz w:w="11906" w:h="16838" w:code="9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B67" w:rsidRDefault="00880B67" w:rsidP="00D76779">
      <w:pPr>
        <w:spacing w:after="0" w:line="240" w:lineRule="auto"/>
      </w:pPr>
      <w:r>
        <w:separator/>
      </w:r>
    </w:p>
  </w:endnote>
  <w:endnote w:type="continuationSeparator" w:id="0">
    <w:p w:rsidR="00880B67" w:rsidRDefault="00880B67" w:rsidP="00D76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1319043"/>
      <w:docPartObj>
        <w:docPartGallery w:val="Page Numbers (Bottom of Page)"/>
        <w:docPartUnique/>
      </w:docPartObj>
    </w:sdtPr>
    <w:sdtEndPr/>
    <w:sdtContent>
      <w:p w:rsidR="007E1743" w:rsidRDefault="007E1743" w:rsidP="007E1743">
        <w:pPr>
          <w:pStyle w:val="Zpat"/>
          <w:pBdr>
            <w:top w:val="single" w:sz="4" w:space="1" w:color="auto"/>
          </w:pBdr>
          <w:jc w:val="center"/>
        </w:pPr>
        <w:r w:rsidRPr="007E1743">
          <w:rPr>
            <w:sz w:val="18"/>
            <w:szCs w:val="18"/>
          </w:rPr>
          <w:fldChar w:fldCharType="begin"/>
        </w:r>
        <w:r w:rsidRPr="007E1743">
          <w:rPr>
            <w:sz w:val="18"/>
            <w:szCs w:val="18"/>
          </w:rPr>
          <w:instrText>PAGE   \* MERGEFORMAT</w:instrText>
        </w:r>
        <w:r w:rsidRPr="007E1743">
          <w:rPr>
            <w:sz w:val="18"/>
            <w:szCs w:val="18"/>
          </w:rPr>
          <w:fldChar w:fldCharType="separate"/>
        </w:r>
        <w:r w:rsidR="009C0DEF">
          <w:rPr>
            <w:noProof/>
            <w:sz w:val="18"/>
            <w:szCs w:val="18"/>
          </w:rPr>
          <w:t>2</w:t>
        </w:r>
        <w:r w:rsidRPr="007E1743">
          <w:rPr>
            <w:sz w:val="18"/>
            <w:szCs w:val="18"/>
          </w:rPr>
          <w:fldChar w:fldCharType="end"/>
        </w:r>
      </w:p>
    </w:sdtContent>
  </w:sdt>
  <w:p w:rsidR="0002676A" w:rsidRDefault="000267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6C6" w:rsidRPr="006476C6" w:rsidRDefault="006476C6" w:rsidP="006476C6">
    <w:pPr>
      <w:pBdr>
        <w:top w:val="single" w:sz="4" w:space="6" w:color="009081"/>
      </w:pBdr>
      <w:tabs>
        <w:tab w:val="center" w:pos="4536"/>
        <w:tab w:val="right" w:pos="9072"/>
        <w:tab w:val="right" w:pos="14005"/>
      </w:tabs>
      <w:spacing w:before="120" w:after="0" w:line="240" w:lineRule="auto"/>
      <w:contextualSpacing/>
      <w:rPr>
        <w:rFonts w:ascii="Calibri" w:eastAsia="Times New Roman" w:hAnsi="Calibri" w:cs="Times New Roman"/>
        <w:color w:val="009081"/>
        <w:sz w:val="18"/>
      </w:rPr>
    </w:pPr>
    <w:r w:rsidRPr="006476C6">
      <w:rPr>
        <w:rFonts w:ascii="Calibri" w:eastAsia="Times New Roman" w:hAnsi="Calibri" w:cs="Times New Roman"/>
        <w:color w:val="009081"/>
        <w:sz w:val="18"/>
      </w:rPr>
      <w:tab/>
    </w:r>
    <w:r w:rsidRPr="006476C6">
      <w:rPr>
        <w:rFonts w:ascii="Calibri" w:eastAsia="Times New Roman" w:hAnsi="Calibri" w:cs="Times New Roman"/>
        <w:color w:val="009081"/>
        <w:sz w:val="18"/>
      </w:rPr>
      <w:tab/>
      <w:t>110 00 Praha 1, Senovážné náměstí 9</w:t>
    </w:r>
  </w:p>
  <w:p w:rsidR="006476C6" w:rsidRPr="006476C6" w:rsidRDefault="006476C6" w:rsidP="006476C6">
    <w:pPr>
      <w:pBdr>
        <w:top w:val="single" w:sz="4" w:space="6" w:color="009081"/>
      </w:pBdr>
      <w:tabs>
        <w:tab w:val="center" w:pos="4536"/>
        <w:tab w:val="right" w:pos="9072"/>
        <w:tab w:val="right" w:pos="14005"/>
      </w:tabs>
      <w:spacing w:before="120" w:after="0" w:line="240" w:lineRule="auto"/>
      <w:contextualSpacing/>
      <w:rPr>
        <w:rFonts w:ascii="Calibri" w:eastAsia="Times New Roman" w:hAnsi="Calibri" w:cs="Times New Roman"/>
        <w:color w:val="009081"/>
        <w:sz w:val="18"/>
      </w:rPr>
    </w:pPr>
    <w:r w:rsidRPr="006476C6">
      <w:rPr>
        <w:rFonts w:ascii="Calibri" w:eastAsia="Times New Roman" w:hAnsi="Calibri" w:cs="Times New Roman"/>
        <w:color w:val="009081"/>
        <w:sz w:val="18"/>
      </w:rPr>
      <w:tab/>
    </w:r>
    <w:r w:rsidRPr="006476C6">
      <w:rPr>
        <w:rFonts w:ascii="Calibri" w:eastAsia="Times New Roman" w:hAnsi="Calibri" w:cs="Times New Roman"/>
        <w:color w:val="009081"/>
        <w:sz w:val="18"/>
      </w:rPr>
      <w:tab/>
      <w:t>DS: me7aazb</w:t>
    </w:r>
  </w:p>
  <w:p w:rsidR="006476C6" w:rsidRPr="006476C6" w:rsidRDefault="006476C6" w:rsidP="006476C6">
    <w:pPr>
      <w:pBdr>
        <w:top w:val="single" w:sz="4" w:space="6" w:color="009081"/>
      </w:pBdr>
      <w:tabs>
        <w:tab w:val="center" w:pos="4536"/>
        <w:tab w:val="right" w:pos="9072"/>
        <w:tab w:val="right" w:pos="14005"/>
      </w:tabs>
      <w:spacing w:before="120" w:after="0" w:line="240" w:lineRule="auto"/>
      <w:contextualSpacing/>
      <w:rPr>
        <w:rFonts w:ascii="Calibri" w:eastAsia="Times New Roman" w:hAnsi="Calibri" w:cs="Times New Roman"/>
        <w:color w:val="009081"/>
        <w:sz w:val="18"/>
      </w:rPr>
    </w:pPr>
    <w:r w:rsidRPr="006476C6">
      <w:rPr>
        <w:rFonts w:ascii="Calibri" w:eastAsia="Times New Roman" w:hAnsi="Calibri" w:cs="Times New Roman"/>
        <w:color w:val="009081"/>
        <w:sz w:val="18"/>
      </w:rPr>
      <w:tab/>
    </w:r>
    <w:r w:rsidRPr="006476C6">
      <w:rPr>
        <w:rFonts w:ascii="Calibri" w:eastAsia="Times New Roman" w:hAnsi="Calibri" w:cs="Times New Roman"/>
        <w:color w:val="009081"/>
        <w:sz w:val="18"/>
      </w:rPr>
      <w:tab/>
    </w:r>
    <w:hyperlink r:id="rId1" w:history="1">
      <w:r w:rsidRPr="006476C6">
        <w:rPr>
          <w:rFonts w:ascii="Calibri" w:eastAsia="Times New Roman" w:hAnsi="Calibri" w:cs="Times New Roman"/>
          <w:color w:val="1F4E79"/>
          <w:sz w:val="18"/>
          <w:u w:val="single"/>
        </w:rPr>
        <w:t>podatelna@sujb.cz</w:t>
      </w:r>
    </w:hyperlink>
  </w:p>
  <w:p w:rsidR="00D76779" w:rsidRPr="006476C6" w:rsidRDefault="00D76779" w:rsidP="006476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B67" w:rsidRDefault="00880B67" w:rsidP="00D76779">
      <w:pPr>
        <w:spacing w:after="0" w:line="240" w:lineRule="auto"/>
      </w:pPr>
      <w:r>
        <w:separator/>
      </w:r>
    </w:p>
  </w:footnote>
  <w:footnote w:type="continuationSeparator" w:id="0">
    <w:p w:rsidR="00880B67" w:rsidRDefault="00880B67" w:rsidP="00D76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76A" w:rsidRPr="00441659" w:rsidRDefault="00FC639D" w:rsidP="00441659">
    <w:pPr>
      <w:pStyle w:val="Zhlav"/>
      <w:pBdr>
        <w:bottom w:val="single" w:sz="4" w:space="1" w:color="auto"/>
      </w:pBdr>
      <w:jc w:val="center"/>
      <w:rPr>
        <w:spacing w:val="40"/>
        <w:sz w:val="16"/>
        <w:szCs w:val="16"/>
      </w:rPr>
    </w:pPr>
    <w:r w:rsidRPr="00441659">
      <w:rPr>
        <w:spacing w:val="40"/>
        <w:sz w:val="16"/>
        <w:szCs w:val="16"/>
      </w:rPr>
      <w:t>STÁTNÍ ÚŘAD PRO JADERNOU BEZPEČNOST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7896"/>
    <w:multiLevelType w:val="hybridMultilevel"/>
    <w:tmpl w:val="B89CD6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66146"/>
    <w:multiLevelType w:val="hybridMultilevel"/>
    <w:tmpl w:val="D61A46B0"/>
    <w:lvl w:ilvl="0" w:tplc="D42E891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528C9"/>
    <w:multiLevelType w:val="hybridMultilevel"/>
    <w:tmpl w:val="1F14C8B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23422F"/>
    <w:multiLevelType w:val="hybridMultilevel"/>
    <w:tmpl w:val="D7FC8A22"/>
    <w:lvl w:ilvl="0" w:tplc="247637F4">
      <w:start w:val="118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3404DE"/>
    <w:multiLevelType w:val="hybridMultilevel"/>
    <w:tmpl w:val="702E27E4"/>
    <w:lvl w:ilvl="0" w:tplc="C7C09EE2">
      <w:start w:val="1"/>
      <w:numFmt w:val="bullet"/>
      <w:lvlText w:val="∙"/>
      <w:lvlJc w:val="left"/>
      <w:pPr>
        <w:ind w:left="720" w:hanging="360"/>
      </w:pPr>
      <w:rPr>
        <w:rFonts w:ascii="DejaVu Sans Condensed" w:hAnsi="DejaVu Sans Condensed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80FD8"/>
    <w:multiLevelType w:val="hybridMultilevel"/>
    <w:tmpl w:val="F14218BE"/>
    <w:lvl w:ilvl="0" w:tplc="3ED0057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C4879"/>
    <w:multiLevelType w:val="multilevel"/>
    <w:tmpl w:val="210EA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2029F1"/>
    <w:multiLevelType w:val="hybridMultilevel"/>
    <w:tmpl w:val="D93C55AE"/>
    <w:lvl w:ilvl="0" w:tplc="7C7C2F4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singl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77D3D"/>
    <w:multiLevelType w:val="hybridMultilevel"/>
    <w:tmpl w:val="45648F2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FB72EA"/>
    <w:multiLevelType w:val="hybridMultilevel"/>
    <w:tmpl w:val="874E61F4"/>
    <w:lvl w:ilvl="0" w:tplc="3ED0057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CE603B3"/>
    <w:multiLevelType w:val="hybridMultilevel"/>
    <w:tmpl w:val="5818F7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066"/>
    <w:rsid w:val="00015C5E"/>
    <w:rsid w:val="0002676A"/>
    <w:rsid w:val="00035C93"/>
    <w:rsid w:val="000448E4"/>
    <w:rsid w:val="00065480"/>
    <w:rsid w:val="0008520E"/>
    <w:rsid w:val="000B03A9"/>
    <w:rsid w:val="000C6BF7"/>
    <w:rsid w:val="000D0AA1"/>
    <w:rsid w:val="000D2004"/>
    <w:rsid w:val="0010591C"/>
    <w:rsid w:val="00105FA4"/>
    <w:rsid w:val="00141BE1"/>
    <w:rsid w:val="00165F1F"/>
    <w:rsid w:val="00182B50"/>
    <w:rsid w:val="0019549B"/>
    <w:rsid w:val="001A2BDD"/>
    <w:rsid w:val="001E0151"/>
    <w:rsid w:val="001E12AD"/>
    <w:rsid w:val="001E7C2E"/>
    <w:rsid w:val="001F1161"/>
    <w:rsid w:val="00206B88"/>
    <w:rsid w:val="00221CAF"/>
    <w:rsid w:val="00272520"/>
    <w:rsid w:val="00283DBB"/>
    <w:rsid w:val="002904C0"/>
    <w:rsid w:val="00290DA3"/>
    <w:rsid w:val="002914B5"/>
    <w:rsid w:val="002A7EEE"/>
    <w:rsid w:val="002D7416"/>
    <w:rsid w:val="002E658B"/>
    <w:rsid w:val="002F3E01"/>
    <w:rsid w:val="00306AF9"/>
    <w:rsid w:val="00313BD7"/>
    <w:rsid w:val="00327BA8"/>
    <w:rsid w:val="00342A5A"/>
    <w:rsid w:val="00371620"/>
    <w:rsid w:val="0038284C"/>
    <w:rsid w:val="00382E80"/>
    <w:rsid w:val="003B02F7"/>
    <w:rsid w:val="003B6B3D"/>
    <w:rsid w:val="003C5222"/>
    <w:rsid w:val="003D2474"/>
    <w:rsid w:val="003E1ACF"/>
    <w:rsid w:val="003E4FA5"/>
    <w:rsid w:val="003F5FFA"/>
    <w:rsid w:val="003F7319"/>
    <w:rsid w:val="00400E80"/>
    <w:rsid w:val="0041016E"/>
    <w:rsid w:val="00435349"/>
    <w:rsid w:val="00435FDD"/>
    <w:rsid w:val="00441659"/>
    <w:rsid w:val="00494BD0"/>
    <w:rsid w:val="004A4087"/>
    <w:rsid w:val="004B5E3E"/>
    <w:rsid w:val="004C62BD"/>
    <w:rsid w:val="004D41DA"/>
    <w:rsid w:val="004D4CEF"/>
    <w:rsid w:val="004F3D9D"/>
    <w:rsid w:val="005177AA"/>
    <w:rsid w:val="00523742"/>
    <w:rsid w:val="00527E21"/>
    <w:rsid w:val="0057010F"/>
    <w:rsid w:val="005761C0"/>
    <w:rsid w:val="0058228F"/>
    <w:rsid w:val="005C70D1"/>
    <w:rsid w:val="005D1D05"/>
    <w:rsid w:val="005E52A4"/>
    <w:rsid w:val="005E6C4C"/>
    <w:rsid w:val="005F35DE"/>
    <w:rsid w:val="006030AE"/>
    <w:rsid w:val="006476C6"/>
    <w:rsid w:val="00655022"/>
    <w:rsid w:val="006C18A2"/>
    <w:rsid w:val="006C2C43"/>
    <w:rsid w:val="006C35B5"/>
    <w:rsid w:val="00712213"/>
    <w:rsid w:val="00712931"/>
    <w:rsid w:val="007148DC"/>
    <w:rsid w:val="00723B60"/>
    <w:rsid w:val="00725C57"/>
    <w:rsid w:val="007260EF"/>
    <w:rsid w:val="00732418"/>
    <w:rsid w:val="007336EA"/>
    <w:rsid w:val="00734066"/>
    <w:rsid w:val="007361D8"/>
    <w:rsid w:val="007547CE"/>
    <w:rsid w:val="00770A8E"/>
    <w:rsid w:val="00794202"/>
    <w:rsid w:val="007C3B34"/>
    <w:rsid w:val="007E1743"/>
    <w:rsid w:val="007E2332"/>
    <w:rsid w:val="008010E4"/>
    <w:rsid w:val="008158F0"/>
    <w:rsid w:val="008359D2"/>
    <w:rsid w:val="00843855"/>
    <w:rsid w:val="00870D79"/>
    <w:rsid w:val="00875BA1"/>
    <w:rsid w:val="00875EB9"/>
    <w:rsid w:val="00877EDD"/>
    <w:rsid w:val="00880B67"/>
    <w:rsid w:val="00883524"/>
    <w:rsid w:val="008A0689"/>
    <w:rsid w:val="008B7A23"/>
    <w:rsid w:val="008C0671"/>
    <w:rsid w:val="008C3B22"/>
    <w:rsid w:val="008E6622"/>
    <w:rsid w:val="008E66B2"/>
    <w:rsid w:val="00903834"/>
    <w:rsid w:val="009102F6"/>
    <w:rsid w:val="00914E91"/>
    <w:rsid w:val="00924084"/>
    <w:rsid w:val="00946781"/>
    <w:rsid w:val="00987891"/>
    <w:rsid w:val="00990FD2"/>
    <w:rsid w:val="00991EC3"/>
    <w:rsid w:val="009B5F78"/>
    <w:rsid w:val="009C0DEF"/>
    <w:rsid w:val="009D28D8"/>
    <w:rsid w:val="009F7713"/>
    <w:rsid w:val="00A01276"/>
    <w:rsid w:val="00A24811"/>
    <w:rsid w:val="00A27C77"/>
    <w:rsid w:val="00A47928"/>
    <w:rsid w:val="00A53121"/>
    <w:rsid w:val="00A56D95"/>
    <w:rsid w:val="00A774E9"/>
    <w:rsid w:val="00A90ECC"/>
    <w:rsid w:val="00A9410B"/>
    <w:rsid w:val="00A97CBD"/>
    <w:rsid w:val="00AB04E8"/>
    <w:rsid w:val="00AB2462"/>
    <w:rsid w:val="00AC2D4C"/>
    <w:rsid w:val="00AD5829"/>
    <w:rsid w:val="00AE00EA"/>
    <w:rsid w:val="00B10D19"/>
    <w:rsid w:val="00B126A3"/>
    <w:rsid w:val="00B33DD1"/>
    <w:rsid w:val="00B34A7F"/>
    <w:rsid w:val="00B43DA2"/>
    <w:rsid w:val="00B461CE"/>
    <w:rsid w:val="00B64438"/>
    <w:rsid w:val="00B74453"/>
    <w:rsid w:val="00B8709A"/>
    <w:rsid w:val="00BB3217"/>
    <w:rsid w:val="00BC18A6"/>
    <w:rsid w:val="00BD4EAD"/>
    <w:rsid w:val="00BE2A54"/>
    <w:rsid w:val="00BE5559"/>
    <w:rsid w:val="00BF6AF5"/>
    <w:rsid w:val="00C03FC9"/>
    <w:rsid w:val="00C04C7D"/>
    <w:rsid w:val="00C20E44"/>
    <w:rsid w:val="00C23063"/>
    <w:rsid w:val="00C2327D"/>
    <w:rsid w:val="00C3084E"/>
    <w:rsid w:val="00C37ED5"/>
    <w:rsid w:val="00C606B0"/>
    <w:rsid w:val="00C62419"/>
    <w:rsid w:val="00C81110"/>
    <w:rsid w:val="00C969D2"/>
    <w:rsid w:val="00CA18E6"/>
    <w:rsid w:val="00CA2FC1"/>
    <w:rsid w:val="00CB500A"/>
    <w:rsid w:val="00CF3B59"/>
    <w:rsid w:val="00CF4441"/>
    <w:rsid w:val="00D005A7"/>
    <w:rsid w:val="00D22642"/>
    <w:rsid w:val="00D32048"/>
    <w:rsid w:val="00D32BE3"/>
    <w:rsid w:val="00D42D50"/>
    <w:rsid w:val="00D66D0C"/>
    <w:rsid w:val="00D76779"/>
    <w:rsid w:val="00D80EE2"/>
    <w:rsid w:val="00D84635"/>
    <w:rsid w:val="00DB0F68"/>
    <w:rsid w:val="00DE2E09"/>
    <w:rsid w:val="00E3229F"/>
    <w:rsid w:val="00E443E7"/>
    <w:rsid w:val="00E454AF"/>
    <w:rsid w:val="00E45C3B"/>
    <w:rsid w:val="00E75434"/>
    <w:rsid w:val="00E84641"/>
    <w:rsid w:val="00EA2A4F"/>
    <w:rsid w:val="00EB26D4"/>
    <w:rsid w:val="00EB731F"/>
    <w:rsid w:val="00EC3574"/>
    <w:rsid w:val="00ED10AE"/>
    <w:rsid w:val="00EE487D"/>
    <w:rsid w:val="00EF0381"/>
    <w:rsid w:val="00EF1EDD"/>
    <w:rsid w:val="00EF4896"/>
    <w:rsid w:val="00F01F7E"/>
    <w:rsid w:val="00F02F66"/>
    <w:rsid w:val="00F11251"/>
    <w:rsid w:val="00F34638"/>
    <w:rsid w:val="00F452F9"/>
    <w:rsid w:val="00F604C8"/>
    <w:rsid w:val="00F65996"/>
    <w:rsid w:val="00FA4F6A"/>
    <w:rsid w:val="00FC639D"/>
    <w:rsid w:val="00FD18CE"/>
    <w:rsid w:val="00FD4960"/>
    <w:rsid w:val="00FD6D59"/>
    <w:rsid w:val="00FD6E01"/>
    <w:rsid w:val="00FE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68917DA"/>
  <w15:chartTrackingRefBased/>
  <w15:docId w15:val="{34CE6764-F119-445A-8A53-4AA83454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80E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B0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B02F7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3B02F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2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26D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C3B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C3B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C3B2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3B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3B22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47928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D80EE2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Revize">
    <w:name w:val="Revision"/>
    <w:hidden/>
    <w:uiPriority w:val="99"/>
    <w:semiHidden/>
    <w:rsid w:val="004D4CEF"/>
    <w:pPr>
      <w:spacing w:after="0" w:line="240" w:lineRule="auto"/>
    </w:pPr>
  </w:style>
  <w:style w:type="paragraph" w:styleId="Bezmezer">
    <w:name w:val="No Spacing"/>
    <w:uiPriority w:val="1"/>
    <w:qFormat/>
    <w:rsid w:val="00B461C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D76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6779"/>
  </w:style>
  <w:style w:type="paragraph" w:styleId="Zpat">
    <w:name w:val="footer"/>
    <w:basedOn w:val="Normln"/>
    <w:link w:val="ZpatChar"/>
    <w:uiPriority w:val="99"/>
    <w:unhideWhenUsed/>
    <w:rsid w:val="00D76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6779"/>
  </w:style>
  <w:style w:type="paragraph" w:customStyle="1" w:styleId="SUJBpodpisuniversal">
    <w:name w:val="SUJB_podpis universal"/>
    <w:basedOn w:val="Normln"/>
    <w:qFormat/>
    <w:rsid w:val="002D7416"/>
    <w:pPr>
      <w:tabs>
        <w:tab w:val="center" w:pos="1701"/>
        <w:tab w:val="center" w:pos="4536"/>
        <w:tab w:val="center" w:pos="7371"/>
      </w:tabs>
      <w:spacing w:before="240" w:after="240" w:line="240" w:lineRule="auto"/>
      <w:contextualSpacing/>
      <w:jc w:val="both"/>
    </w:pPr>
    <w:rPr>
      <w:rFonts w:ascii="Calibri" w:eastAsia="Times New Roman" w:hAnsi="Calibri" w:cs="Times New Roman"/>
      <w:szCs w:val="20"/>
    </w:rPr>
  </w:style>
  <w:style w:type="paragraph" w:customStyle="1" w:styleId="SUJBnormlnprvndekdopisu">
    <w:name w:val="SUJB_normální první řádek dopisu"/>
    <w:basedOn w:val="Normln"/>
    <w:qFormat/>
    <w:rsid w:val="002D7416"/>
    <w:pPr>
      <w:spacing w:before="720" w:after="480" w:line="240" w:lineRule="auto"/>
      <w:jc w:val="both"/>
    </w:pPr>
    <w:rPr>
      <w:rFonts w:ascii="Calibri" w:eastAsia="Times New Roman" w:hAnsi="Calibri" w:cs="Times New Roman"/>
    </w:rPr>
  </w:style>
  <w:style w:type="paragraph" w:customStyle="1" w:styleId="SUJBnormlnadrestreg">
    <w:name w:val="SUJB_normální_adresát_reg"/>
    <w:basedOn w:val="Normln"/>
    <w:qFormat/>
    <w:rsid w:val="002D7416"/>
    <w:pPr>
      <w:tabs>
        <w:tab w:val="left" w:pos="1985"/>
        <w:tab w:val="left" w:pos="3969"/>
      </w:tabs>
      <w:spacing w:before="960" w:after="480" w:line="240" w:lineRule="auto"/>
      <w:ind w:left="1985" w:hanging="1985"/>
      <w:contextualSpacing/>
      <w:jc w:val="both"/>
    </w:pPr>
    <w:rPr>
      <w:rFonts w:ascii="Calibri" w:eastAsia="Times New Roman" w:hAnsi="Calibri" w:cs="Times New Roman"/>
      <w:noProof/>
    </w:rPr>
  </w:style>
  <w:style w:type="character" w:styleId="Zdraznn">
    <w:name w:val="Emphasis"/>
    <w:basedOn w:val="Standardnpsmoodstavce"/>
    <w:uiPriority w:val="20"/>
    <w:qFormat/>
    <w:rsid w:val="002D7416"/>
    <w:rPr>
      <w:i/>
      <w:iCs/>
    </w:rPr>
  </w:style>
  <w:style w:type="character" w:customStyle="1" w:styleId="SUJBboldblue">
    <w:name w:val="SUJB_bold_blue"/>
    <w:uiPriority w:val="1"/>
    <w:qFormat/>
    <w:rsid w:val="00290DA3"/>
    <w:rPr>
      <w:b/>
      <w:color w:val="auto"/>
    </w:rPr>
  </w:style>
  <w:style w:type="paragraph" w:customStyle="1" w:styleId="SUJBnormlnbezmezer">
    <w:name w:val="SUJB_normální bez mezer"/>
    <w:basedOn w:val="Normln"/>
    <w:autoRedefine/>
    <w:qFormat/>
    <w:rsid w:val="00290DA3"/>
    <w:pPr>
      <w:tabs>
        <w:tab w:val="left" w:pos="1985"/>
        <w:tab w:val="left" w:pos="3969"/>
      </w:tabs>
      <w:spacing w:before="120" w:after="120" w:line="240" w:lineRule="auto"/>
      <w:ind w:left="1985" w:hanging="1985"/>
      <w:contextualSpacing/>
      <w:jc w:val="both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3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duard.kloboucek@sujb.gov.cz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datelna@sujb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372E0-285C-4D32-8CF3-85C936372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Štědrová</dc:creator>
  <cp:keywords/>
  <dc:description/>
  <cp:lastModifiedBy>Klobouček Eduard</cp:lastModifiedBy>
  <cp:revision>3</cp:revision>
  <cp:lastPrinted>2023-11-07T12:09:00Z</cp:lastPrinted>
  <dcterms:created xsi:type="dcterms:W3CDTF">2025-04-04T11:08:00Z</dcterms:created>
  <dcterms:modified xsi:type="dcterms:W3CDTF">2025-04-29T07:01:00Z</dcterms:modified>
</cp:coreProperties>
</file>